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3D" w:rsidRPr="00F700A4" w:rsidRDefault="00A6323D" w:rsidP="00F700A4">
      <w:pPr>
        <w:jc w:val="center"/>
        <w:rPr>
          <w:b/>
          <w:sz w:val="28"/>
          <w:szCs w:val="28"/>
        </w:rPr>
      </w:pPr>
      <w:r w:rsidRPr="00F700A4">
        <w:rPr>
          <w:b/>
          <w:sz w:val="28"/>
          <w:szCs w:val="28"/>
        </w:rPr>
        <w:t xml:space="preserve">GRADE 4 </w:t>
      </w:r>
      <w:r w:rsidRPr="00F700A4">
        <w:rPr>
          <w:b/>
          <w:sz w:val="28"/>
          <w:szCs w:val="28"/>
        </w:rPr>
        <w:tab/>
      </w:r>
      <w:r w:rsidRPr="00F700A4">
        <w:rPr>
          <w:b/>
          <w:sz w:val="28"/>
          <w:szCs w:val="28"/>
        </w:rPr>
        <w:tab/>
        <w:t>HEALTHY DECISIONS</w:t>
      </w:r>
      <w:r w:rsidR="00F700A4">
        <w:rPr>
          <w:b/>
          <w:sz w:val="28"/>
          <w:szCs w:val="28"/>
        </w:rPr>
        <w:tab/>
      </w:r>
      <w:r w:rsidR="00F700A4">
        <w:rPr>
          <w:b/>
          <w:sz w:val="28"/>
          <w:szCs w:val="28"/>
        </w:rPr>
        <w:tab/>
        <w:t>18</w:t>
      </w:r>
      <w:r w:rsidR="00F700A4" w:rsidRPr="00F700A4">
        <w:rPr>
          <w:b/>
          <w:sz w:val="28"/>
          <w:szCs w:val="28"/>
          <w:vertAlign w:val="superscript"/>
        </w:rPr>
        <w:t>th</w:t>
      </w:r>
      <w:r w:rsidR="00F700A4">
        <w:rPr>
          <w:b/>
          <w:sz w:val="28"/>
          <w:szCs w:val="28"/>
        </w:rPr>
        <w:t xml:space="preserve"> September 2012</w:t>
      </w:r>
    </w:p>
    <w:p w:rsidR="00A6323D" w:rsidRDefault="00A6323D" w:rsidP="00F700A4"/>
    <w:p w:rsidR="00A6323D" w:rsidRPr="004A4AC1" w:rsidRDefault="00A6323D" w:rsidP="00F700A4">
      <w:pPr>
        <w:rPr>
          <w:b/>
        </w:rPr>
      </w:pPr>
      <w:r w:rsidRPr="004A4AC1">
        <w:rPr>
          <w:b/>
        </w:rPr>
        <w:t>TASK 1:</w:t>
      </w:r>
      <w:r w:rsidRPr="004A4AC1">
        <w:rPr>
          <w:b/>
        </w:rPr>
        <w:tab/>
      </w:r>
    </w:p>
    <w:p w:rsidR="00A6323D" w:rsidRDefault="00A6323D" w:rsidP="00F700A4">
      <w:r>
        <w:t>Please tick what you have eaten and drunk as a snack:</w:t>
      </w:r>
    </w:p>
    <w:p w:rsidR="00A6323D" w:rsidRDefault="00A6323D" w:rsidP="00F700A4"/>
    <w:tbl>
      <w:tblPr>
        <w:tblW w:w="0" w:type="auto"/>
        <w:tblInd w:w="817" w:type="dxa"/>
        <w:tblLook w:val="00BF"/>
      </w:tblPr>
      <w:tblGrid>
        <w:gridCol w:w="2136"/>
        <w:gridCol w:w="1859"/>
        <w:gridCol w:w="2234"/>
        <w:gridCol w:w="1803"/>
        <w:gridCol w:w="1750"/>
        <w:gridCol w:w="2456"/>
      </w:tblGrid>
      <w:tr w:rsidR="00F700A4" w:rsidTr="00CA6FB0">
        <w:tc>
          <w:tcPr>
            <w:tcW w:w="2098" w:type="dxa"/>
            <w:shd w:val="clear" w:color="auto" w:fill="auto"/>
          </w:tcPr>
          <w:p w:rsidR="00F700A4" w:rsidRDefault="003D1446" w:rsidP="00CA6FB0">
            <w:pPr>
              <w:numPr>
                <w:ilvl w:val="0"/>
                <w:numId w:val="1"/>
              </w:numPr>
              <w:tabs>
                <w:tab w:val="clear" w:pos="720"/>
              </w:tabs>
              <w:ind w:left="270" w:firstLine="0"/>
              <w:rPr>
                <w:lang w:bidi="ar-SA"/>
              </w:rPr>
            </w:pPr>
            <w:r>
              <w:rPr>
                <w:lang w:bidi="ar-SA"/>
              </w:rPr>
              <w:t>Handful</w:t>
            </w:r>
            <w:r w:rsidR="00F700A4">
              <w:rPr>
                <w:lang w:bidi="ar-SA"/>
              </w:rPr>
              <w:t xml:space="preserve"> of Raisins</w:t>
            </w:r>
          </w:p>
        </w:tc>
        <w:tc>
          <w:tcPr>
            <w:tcW w:w="1852" w:type="dxa"/>
            <w:shd w:val="clear" w:color="auto" w:fill="auto"/>
          </w:tcPr>
          <w:p w:rsidR="00F700A4" w:rsidRDefault="00F700A4" w:rsidP="00CA6FB0">
            <w:pPr>
              <w:numPr>
                <w:ilvl w:val="0"/>
                <w:numId w:val="1"/>
              </w:numPr>
              <w:ind w:left="270" w:firstLine="0"/>
              <w:rPr>
                <w:lang w:bidi="ar-SA"/>
              </w:rPr>
            </w:pPr>
            <w:r>
              <w:rPr>
                <w:lang w:bidi="ar-SA"/>
              </w:rPr>
              <w:t>Apple</w:t>
            </w:r>
          </w:p>
        </w:tc>
        <w:tc>
          <w:tcPr>
            <w:tcW w:w="2138" w:type="dxa"/>
            <w:shd w:val="clear" w:color="auto" w:fill="auto"/>
          </w:tcPr>
          <w:p w:rsidR="00F700A4" w:rsidRDefault="00F700A4" w:rsidP="00CA6FB0">
            <w:pPr>
              <w:numPr>
                <w:ilvl w:val="0"/>
                <w:numId w:val="1"/>
              </w:numPr>
              <w:tabs>
                <w:tab w:val="clear" w:pos="720"/>
              </w:tabs>
              <w:ind w:left="280" w:firstLine="0"/>
              <w:rPr>
                <w:lang w:bidi="ar-SA"/>
              </w:rPr>
            </w:pPr>
            <w:r>
              <w:rPr>
                <w:lang w:bidi="ar-SA"/>
              </w:rPr>
              <w:t>Chocolate Wafer</w:t>
            </w:r>
          </w:p>
        </w:tc>
        <w:tc>
          <w:tcPr>
            <w:tcW w:w="1795" w:type="dxa"/>
            <w:shd w:val="clear" w:color="auto" w:fill="auto"/>
          </w:tcPr>
          <w:p w:rsidR="00F700A4" w:rsidRDefault="00F700A4" w:rsidP="00CA6FB0">
            <w:pPr>
              <w:numPr>
                <w:ilvl w:val="0"/>
                <w:numId w:val="1"/>
              </w:numPr>
              <w:tabs>
                <w:tab w:val="clear" w:pos="720"/>
              </w:tabs>
              <w:ind w:left="280" w:firstLine="0"/>
              <w:rPr>
                <w:lang w:bidi="ar-SA"/>
              </w:rPr>
            </w:pPr>
            <w:r>
              <w:rPr>
                <w:lang w:bidi="ar-SA"/>
              </w:rPr>
              <w:t>Water</w:t>
            </w:r>
          </w:p>
        </w:tc>
        <w:tc>
          <w:tcPr>
            <w:tcW w:w="1704" w:type="dxa"/>
            <w:shd w:val="clear" w:color="auto" w:fill="auto"/>
          </w:tcPr>
          <w:p w:rsidR="00F700A4" w:rsidRDefault="00F700A4" w:rsidP="00CA6FB0">
            <w:pPr>
              <w:numPr>
                <w:ilvl w:val="0"/>
                <w:numId w:val="1"/>
              </w:numPr>
              <w:tabs>
                <w:tab w:val="clear" w:pos="720"/>
              </w:tabs>
              <w:ind w:left="280" w:firstLine="0"/>
              <w:rPr>
                <w:lang w:bidi="ar-SA"/>
              </w:rPr>
            </w:pPr>
            <w:r>
              <w:rPr>
                <w:lang w:bidi="ar-SA"/>
              </w:rPr>
              <w:t>Capri Sun</w:t>
            </w:r>
          </w:p>
        </w:tc>
        <w:tc>
          <w:tcPr>
            <w:tcW w:w="1704" w:type="dxa"/>
            <w:shd w:val="clear" w:color="auto" w:fill="auto"/>
          </w:tcPr>
          <w:p w:rsidR="00F700A4" w:rsidRDefault="00F700A4" w:rsidP="00CA6FB0">
            <w:pPr>
              <w:numPr>
                <w:ilvl w:val="0"/>
                <w:numId w:val="1"/>
              </w:numPr>
              <w:tabs>
                <w:tab w:val="clear" w:pos="720"/>
              </w:tabs>
              <w:ind w:left="280" w:firstLine="0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Gummibears</w:t>
            </w:r>
            <w:proofErr w:type="spellEnd"/>
          </w:p>
        </w:tc>
      </w:tr>
      <w:tr w:rsidR="00F700A4" w:rsidTr="00CA6FB0">
        <w:tc>
          <w:tcPr>
            <w:tcW w:w="2098" w:type="dxa"/>
            <w:shd w:val="clear" w:color="auto" w:fill="auto"/>
          </w:tcPr>
          <w:p w:rsidR="00F700A4" w:rsidRDefault="006E50D5" w:rsidP="00F700A4">
            <w:pPr>
              <w:rPr>
                <w:lang w:bidi="ar-SA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92530" cy="1003935"/>
                  <wp:effectExtent l="19050" t="0" r="7620" b="0"/>
                  <wp:docPr id="1" name="Picture 1" descr="goldenraisin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raisin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shd w:val="clear" w:color="auto" w:fill="auto"/>
          </w:tcPr>
          <w:p w:rsidR="00F700A4" w:rsidRDefault="006E50D5" w:rsidP="00F700A4">
            <w:pPr>
              <w:rPr>
                <w:lang w:bidi="ar-SA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43305" cy="10433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shd w:val="clear" w:color="auto" w:fill="auto"/>
          </w:tcPr>
          <w:p w:rsidR="00F700A4" w:rsidRDefault="006E50D5" w:rsidP="00F700A4">
            <w:pPr>
              <w:rPr>
                <w:lang w:bidi="ar-SA"/>
              </w:rPr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>
                  <wp:extent cx="1262380" cy="103378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</w:tcPr>
          <w:p w:rsidR="00F700A4" w:rsidRDefault="006E50D5" w:rsidP="00CA6FB0">
            <w:pPr>
              <w:jc w:val="center"/>
              <w:rPr>
                <w:lang w:bidi="ar-SA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347980" cy="1202690"/>
                  <wp:effectExtent l="19050" t="0" r="0" b="0"/>
                  <wp:docPr id="7" name="mediabox_image" descr="http://www.lidl.de/media/product/0/0/1/1/9/0/2/freeway-aqua-sport-6x-0-5-l-pet-fl-regu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box_image" descr="http://www.lidl.de/media/product/0/0/1/1/9/0/2/freeway-aqua-sport-6x-0-5-l-pet-fl-regu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 l="6720" t="12541" r="73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auto"/>
          </w:tcPr>
          <w:p w:rsidR="00F700A4" w:rsidRDefault="006E50D5" w:rsidP="00F700A4">
            <w:pPr>
              <w:rPr>
                <w:lang w:bidi="ar-SA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944245" cy="1222375"/>
                  <wp:effectExtent l="19050" t="0" r="8255" b="0"/>
                  <wp:docPr id="5" name="Picture 5" descr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auto"/>
          </w:tcPr>
          <w:p w:rsidR="00F700A4" w:rsidRDefault="006E50D5" w:rsidP="00F700A4">
            <w:pPr>
              <w:rPr>
                <w:lang w:bidi="ar-SA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3810</wp:posOffset>
                  </wp:positionV>
                  <wp:extent cx="1126490" cy="1073150"/>
                  <wp:effectExtent l="19050" t="0" r="0" b="0"/>
                  <wp:wrapThrough wrapText="bothSides">
                    <wp:wrapPolygon edited="0">
                      <wp:start x="-365" y="0"/>
                      <wp:lineTo x="-365" y="21089"/>
                      <wp:lineTo x="21551" y="21089"/>
                      <wp:lineTo x="21551" y="0"/>
                      <wp:lineTo x="-365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0A4" w:rsidTr="00CA6FB0">
        <w:tc>
          <w:tcPr>
            <w:tcW w:w="2098" w:type="dxa"/>
            <w:shd w:val="clear" w:color="auto" w:fill="auto"/>
          </w:tcPr>
          <w:p w:rsidR="00F700A4" w:rsidRDefault="00F700A4" w:rsidP="00F700A4">
            <w:pPr>
              <w:rPr>
                <w:lang w:bidi="ar-SA"/>
              </w:rPr>
            </w:pPr>
          </w:p>
        </w:tc>
        <w:tc>
          <w:tcPr>
            <w:tcW w:w="1852" w:type="dxa"/>
            <w:shd w:val="clear" w:color="auto" w:fill="auto"/>
          </w:tcPr>
          <w:p w:rsidR="00F700A4" w:rsidRDefault="00F700A4" w:rsidP="00F700A4">
            <w:pPr>
              <w:rPr>
                <w:lang w:bidi="ar-SA"/>
              </w:rPr>
            </w:pPr>
          </w:p>
        </w:tc>
        <w:tc>
          <w:tcPr>
            <w:tcW w:w="2138" w:type="dxa"/>
            <w:shd w:val="clear" w:color="auto" w:fill="auto"/>
          </w:tcPr>
          <w:p w:rsidR="00F700A4" w:rsidRDefault="00F700A4" w:rsidP="00F700A4">
            <w:pPr>
              <w:rPr>
                <w:lang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F700A4" w:rsidRDefault="00F700A4" w:rsidP="00CA6FB0">
            <w:pPr>
              <w:jc w:val="center"/>
              <w:rPr>
                <w:lang w:bidi="ar-SA"/>
              </w:rPr>
            </w:pPr>
          </w:p>
        </w:tc>
        <w:tc>
          <w:tcPr>
            <w:tcW w:w="1704" w:type="dxa"/>
            <w:shd w:val="clear" w:color="auto" w:fill="auto"/>
          </w:tcPr>
          <w:p w:rsidR="00F700A4" w:rsidRDefault="00F700A4" w:rsidP="00F700A4">
            <w:pPr>
              <w:rPr>
                <w:lang w:bidi="ar-SA"/>
              </w:rPr>
            </w:pPr>
          </w:p>
        </w:tc>
        <w:tc>
          <w:tcPr>
            <w:tcW w:w="1704" w:type="dxa"/>
            <w:shd w:val="clear" w:color="auto" w:fill="auto"/>
          </w:tcPr>
          <w:p w:rsidR="00F700A4" w:rsidRDefault="00F700A4" w:rsidP="00F700A4">
            <w:pPr>
              <w:rPr>
                <w:lang w:bidi="ar-SA"/>
              </w:rPr>
            </w:pPr>
          </w:p>
        </w:tc>
      </w:tr>
    </w:tbl>
    <w:p w:rsidR="00A6323D" w:rsidRPr="004A4AC1" w:rsidRDefault="00A6323D" w:rsidP="00F700A4">
      <w:pPr>
        <w:rPr>
          <w:b/>
        </w:rPr>
      </w:pPr>
      <w:r w:rsidRPr="004A4AC1">
        <w:rPr>
          <w:b/>
        </w:rPr>
        <w:t>TASK 2:</w:t>
      </w:r>
    </w:p>
    <w:p w:rsidR="00A6323D" w:rsidRDefault="00A6323D" w:rsidP="00F700A4">
      <w:r>
        <w:t>Draw a line to link the foods/drinks and the amount of calories each of them contains:</w:t>
      </w:r>
    </w:p>
    <w:p w:rsidR="00A6323D" w:rsidRDefault="00A6323D" w:rsidP="00F700A4"/>
    <w:tbl>
      <w:tblPr>
        <w:tblW w:w="0" w:type="auto"/>
        <w:tblInd w:w="1242" w:type="dxa"/>
        <w:tblLook w:val="00BF"/>
      </w:tblPr>
      <w:tblGrid>
        <w:gridCol w:w="1879"/>
        <w:gridCol w:w="1879"/>
        <w:gridCol w:w="1879"/>
        <w:gridCol w:w="1879"/>
        <w:gridCol w:w="1880"/>
        <w:gridCol w:w="1880"/>
      </w:tblGrid>
      <w:tr w:rsidR="00F700A4" w:rsidTr="00CA6FB0">
        <w:tc>
          <w:tcPr>
            <w:tcW w:w="1879" w:type="dxa"/>
            <w:shd w:val="clear" w:color="auto" w:fill="auto"/>
          </w:tcPr>
          <w:p w:rsidR="00F700A4" w:rsidRDefault="003D1446" w:rsidP="00F700A4">
            <w:pPr>
              <w:rPr>
                <w:lang w:bidi="ar-SA"/>
              </w:rPr>
            </w:pPr>
            <w:r>
              <w:rPr>
                <w:lang w:bidi="ar-SA"/>
              </w:rPr>
              <w:t>119</w:t>
            </w:r>
            <w:r w:rsidR="00F700A4">
              <w:rPr>
                <w:lang w:bidi="ar-SA"/>
              </w:rPr>
              <w:t xml:space="preserve"> Calories</w:t>
            </w:r>
          </w:p>
        </w:tc>
        <w:tc>
          <w:tcPr>
            <w:tcW w:w="1879" w:type="dxa"/>
            <w:shd w:val="clear" w:color="auto" w:fill="auto"/>
          </w:tcPr>
          <w:p w:rsidR="00F700A4" w:rsidRDefault="006E50D5" w:rsidP="00F700A4">
            <w:pPr>
              <w:rPr>
                <w:lang w:bidi="ar-SA"/>
              </w:rPr>
            </w:pPr>
            <w:r>
              <w:rPr>
                <w:lang w:bidi="ar-SA"/>
              </w:rPr>
              <w:t>53</w:t>
            </w:r>
            <w:r w:rsidR="00F700A4">
              <w:rPr>
                <w:lang w:bidi="ar-SA"/>
              </w:rPr>
              <w:t xml:space="preserve"> Calories</w:t>
            </w:r>
          </w:p>
        </w:tc>
        <w:tc>
          <w:tcPr>
            <w:tcW w:w="1879" w:type="dxa"/>
            <w:shd w:val="clear" w:color="auto" w:fill="auto"/>
          </w:tcPr>
          <w:p w:rsidR="00F700A4" w:rsidRDefault="006E50D5" w:rsidP="00F700A4">
            <w:pPr>
              <w:rPr>
                <w:lang w:bidi="ar-SA"/>
              </w:rPr>
            </w:pPr>
            <w:r>
              <w:rPr>
                <w:lang w:bidi="ar-SA"/>
              </w:rPr>
              <w:t>80</w:t>
            </w:r>
            <w:r w:rsidR="00F700A4">
              <w:rPr>
                <w:lang w:bidi="ar-SA"/>
              </w:rPr>
              <w:t xml:space="preserve"> Calories</w:t>
            </w:r>
          </w:p>
        </w:tc>
        <w:tc>
          <w:tcPr>
            <w:tcW w:w="1879" w:type="dxa"/>
            <w:shd w:val="clear" w:color="auto" w:fill="auto"/>
          </w:tcPr>
          <w:p w:rsidR="00F700A4" w:rsidRDefault="006E50D5" w:rsidP="00F700A4">
            <w:pPr>
              <w:rPr>
                <w:lang w:bidi="ar-SA"/>
              </w:rPr>
            </w:pPr>
            <w:r>
              <w:rPr>
                <w:lang w:bidi="ar-SA"/>
              </w:rPr>
              <w:t>48</w:t>
            </w:r>
            <w:r w:rsidR="00F700A4">
              <w:rPr>
                <w:lang w:bidi="ar-SA"/>
              </w:rPr>
              <w:t xml:space="preserve"> Calories</w:t>
            </w:r>
          </w:p>
        </w:tc>
        <w:tc>
          <w:tcPr>
            <w:tcW w:w="1880" w:type="dxa"/>
            <w:shd w:val="clear" w:color="auto" w:fill="auto"/>
          </w:tcPr>
          <w:p w:rsidR="00F700A4" w:rsidRDefault="006E50D5" w:rsidP="00F700A4">
            <w:pPr>
              <w:rPr>
                <w:lang w:bidi="ar-SA"/>
              </w:rPr>
            </w:pPr>
            <w:r>
              <w:rPr>
                <w:lang w:bidi="ar-SA"/>
              </w:rPr>
              <w:t>40</w:t>
            </w:r>
            <w:r w:rsidR="003D1446">
              <w:rPr>
                <w:lang w:bidi="ar-SA"/>
              </w:rPr>
              <w:t xml:space="preserve"> Calories</w:t>
            </w:r>
          </w:p>
        </w:tc>
        <w:tc>
          <w:tcPr>
            <w:tcW w:w="1880" w:type="dxa"/>
            <w:shd w:val="clear" w:color="auto" w:fill="auto"/>
          </w:tcPr>
          <w:p w:rsidR="00F700A4" w:rsidRDefault="006E50D5" w:rsidP="00F700A4">
            <w:pPr>
              <w:rPr>
                <w:lang w:bidi="ar-SA"/>
              </w:rPr>
            </w:pPr>
            <w:r>
              <w:rPr>
                <w:lang w:bidi="ar-SA"/>
              </w:rPr>
              <w:t xml:space="preserve">82 </w:t>
            </w:r>
            <w:r w:rsidR="00F700A4">
              <w:rPr>
                <w:lang w:bidi="ar-SA"/>
              </w:rPr>
              <w:t>Calories</w:t>
            </w:r>
          </w:p>
        </w:tc>
      </w:tr>
    </w:tbl>
    <w:p w:rsidR="00A6323D" w:rsidRDefault="00A6323D" w:rsidP="00F700A4"/>
    <w:p w:rsidR="00A6323D" w:rsidRPr="004A4AC1" w:rsidRDefault="00A6323D" w:rsidP="00F700A4">
      <w:pPr>
        <w:rPr>
          <w:b/>
        </w:rPr>
      </w:pPr>
      <w:r w:rsidRPr="004A4AC1">
        <w:rPr>
          <w:b/>
        </w:rPr>
        <w:t>TASK 3:</w:t>
      </w:r>
    </w:p>
    <w:p w:rsidR="00A6323D" w:rsidRPr="004A4AC1" w:rsidRDefault="00A6323D" w:rsidP="00F700A4">
      <w:r w:rsidRPr="004A4AC1">
        <w:t>Add up your total calorie intake:</w:t>
      </w:r>
    </w:p>
    <w:p w:rsidR="00A6323D" w:rsidRPr="004A4AC1" w:rsidRDefault="00A6323D" w:rsidP="00F700A4"/>
    <w:p w:rsidR="00A6323D" w:rsidRPr="004A4AC1" w:rsidRDefault="00A6323D" w:rsidP="006E50D5">
      <w:pPr>
        <w:ind w:firstLine="720"/>
      </w:pPr>
      <w:r w:rsidRPr="004A4AC1">
        <w:t>Food</w:t>
      </w:r>
      <w:r w:rsidRPr="004A4AC1">
        <w:tab/>
        <w:t xml:space="preserve">=……. </w:t>
      </w:r>
      <w:r w:rsidRPr="004A4AC1">
        <w:tab/>
        <w:t>Calories</w:t>
      </w:r>
    </w:p>
    <w:p w:rsidR="00F700A4" w:rsidRDefault="00F700A4" w:rsidP="00F700A4"/>
    <w:p w:rsidR="00A6323D" w:rsidRPr="004A4AC1" w:rsidRDefault="00A6323D" w:rsidP="006E50D5">
      <w:pPr>
        <w:ind w:firstLine="720"/>
      </w:pPr>
      <w:r w:rsidRPr="004A4AC1">
        <w:t>Drink</w:t>
      </w:r>
      <w:r w:rsidRPr="004A4AC1">
        <w:tab/>
        <w:t>=…….</w:t>
      </w:r>
      <w:r w:rsidRPr="004A4AC1">
        <w:tab/>
      </w:r>
      <w:r w:rsidRPr="004A4AC1">
        <w:tab/>
        <w:t>Calories</w:t>
      </w:r>
    </w:p>
    <w:p w:rsidR="00F700A4" w:rsidRDefault="00F700A4" w:rsidP="00F700A4"/>
    <w:p w:rsidR="00A6323D" w:rsidRPr="004A4AC1" w:rsidRDefault="006E50D5" w:rsidP="00F700A4">
      <w:r>
        <w:tab/>
      </w:r>
      <w:r w:rsidR="00A6323D" w:rsidRPr="004A4AC1">
        <w:t>Total:</w:t>
      </w:r>
      <w:r>
        <w:tab/>
        <w:t>= ……….</w:t>
      </w:r>
      <w:r>
        <w:tab/>
      </w:r>
      <w:r w:rsidR="00A6323D" w:rsidRPr="004A4AC1">
        <w:t>Calories</w:t>
      </w:r>
    </w:p>
    <w:p w:rsidR="00A6323D" w:rsidRPr="004A4AC1" w:rsidRDefault="00A6323D" w:rsidP="00F700A4">
      <w:pPr>
        <w:rPr>
          <w:b/>
        </w:rPr>
      </w:pPr>
    </w:p>
    <w:p w:rsidR="00A6323D" w:rsidRPr="004A4AC1" w:rsidRDefault="00A6323D" w:rsidP="00F700A4">
      <w:pPr>
        <w:rPr>
          <w:b/>
        </w:rPr>
      </w:pPr>
      <w:r w:rsidRPr="004A4AC1">
        <w:rPr>
          <w:b/>
        </w:rPr>
        <w:t xml:space="preserve">TASK 4: </w:t>
      </w:r>
    </w:p>
    <w:p w:rsidR="00A6323D" w:rsidRDefault="00A6323D" w:rsidP="00F700A4">
      <w:r>
        <w:t xml:space="preserve">If a 10 minute walk will burn off 20 calories, how long do you have to walk to burn off </w:t>
      </w:r>
      <w:r w:rsidR="006E50D5">
        <w:t xml:space="preserve">your </w:t>
      </w:r>
      <w:r>
        <w:t>calorie intake? And when jogging</w:t>
      </w:r>
      <w:r w:rsidR="00F63E70">
        <w:t xml:space="preserve"> or rope skipping</w:t>
      </w:r>
      <w:r>
        <w:t>?</w:t>
      </w:r>
    </w:p>
    <w:p w:rsidR="00F700A4" w:rsidRDefault="00F700A4" w:rsidP="00F700A4"/>
    <w:p w:rsidR="00F700A4" w:rsidRDefault="00A6323D" w:rsidP="00F700A4">
      <w:r>
        <w:t>*Walking:  20 calories= 10 minutes</w:t>
      </w:r>
      <w:r>
        <w:tab/>
      </w:r>
      <w:r>
        <w:tab/>
      </w:r>
      <w:r w:rsidR="00F63E70">
        <w:t>…….</w:t>
      </w:r>
      <w:r>
        <w:t>calories = ……..minutes</w:t>
      </w:r>
      <w:r w:rsidR="00F63E70">
        <w:tab/>
        <w:t xml:space="preserve">* Rope </w:t>
      </w:r>
      <w:r w:rsidR="007D3F16">
        <w:t>skipping; 70 calories = 10 minu</w:t>
      </w:r>
      <w:r w:rsidR="00F63E70">
        <w:t>tes</w:t>
      </w:r>
      <w:r w:rsidR="00F63E70">
        <w:tab/>
      </w:r>
    </w:p>
    <w:p w:rsidR="00F63E70" w:rsidRDefault="00F63E70" w:rsidP="00F700A4"/>
    <w:p w:rsidR="00A6323D" w:rsidRDefault="00A6323D" w:rsidP="00F700A4">
      <w:r>
        <w:t>* Jogg</w:t>
      </w:r>
      <w:r w:rsidR="00F63E70">
        <w:t>ing; 50 calories = 10 minutes</w:t>
      </w:r>
      <w:r w:rsidR="00F63E70">
        <w:tab/>
      </w:r>
      <w:r w:rsidR="00F63E70">
        <w:tab/>
      </w:r>
      <w:r>
        <w:t>…….calories = ……..minutes</w:t>
      </w:r>
      <w:r w:rsidR="00F63E70">
        <w:tab/>
      </w:r>
      <w:r w:rsidR="00F63E70">
        <w:tab/>
      </w:r>
      <w:r w:rsidR="00F63E70">
        <w:tab/>
        <w:t>………calories= …….minutes</w:t>
      </w:r>
    </w:p>
    <w:sectPr w:rsidR="00A6323D" w:rsidSect="00F700A4">
      <w:headerReference w:type="default" r:id="rId14"/>
      <w:pgSz w:w="16840" w:h="11900" w:orient="landscape"/>
      <w:pgMar w:top="1276" w:right="1170" w:bottom="92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1A" w:rsidRDefault="0054671A">
      <w:r>
        <w:separator/>
      </w:r>
    </w:p>
  </w:endnote>
  <w:endnote w:type="continuationSeparator" w:id="0">
    <w:p w:rsidR="0054671A" w:rsidRDefault="00546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1A" w:rsidRDefault="0054671A">
      <w:r>
        <w:separator/>
      </w:r>
    </w:p>
  </w:footnote>
  <w:footnote w:type="continuationSeparator" w:id="0">
    <w:p w:rsidR="0054671A" w:rsidRDefault="00546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A4" w:rsidRDefault="00F700A4">
    <w:pPr>
      <w:pStyle w:val="Header"/>
    </w:pPr>
    <w:r>
      <w:t>Name</w:t>
    </w:r>
    <w:r>
      <w:tab/>
    </w:r>
    <w:r>
      <w:tab/>
      <w:t>Grade: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37A4E"/>
    <w:multiLevelType w:val="hybridMultilevel"/>
    <w:tmpl w:val="245C26DA"/>
    <w:lvl w:ilvl="0" w:tplc="00010409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0FC2"/>
    <w:rsid w:val="003D1446"/>
    <w:rsid w:val="0054671A"/>
    <w:rsid w:val="006E50D5"/>
    <w:rsid w:val="007D3F16"/>
    <w:rsid w:val="00A6323D"/>
    <w:rsid w:val="00CA6FB0"/>
    <w:rsid w:val="00F63E70"/>
    <w:rsid w:val="00F7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A4AC1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A4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4A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1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lidl.de/media/product/0/0/1/1/9/0/2/freeway-aqua-sport-6x-0-5-l-pet-fl-regular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4 </vt:lpstr>
    </vt:vector>
  </TitlesOfParts>
  <Company>BBIS</Company>
  <LinksUpToDate>false</LinksUpToDate>
  <CharactersWithSpaces>833</CharactersWithSpaces>
  <SharedDoc>false</SharedDoc>
  <HLinks>
    <vt:vector size="18" baseType="variant">
      <vt:variant>
        <vt:i4>2883695</vt:i4>
      </vt:variant>
      <vt:variant>
        <vt:i4>2231</vt:i4>
      </vt:variant>
      <vt:variant>
        <vt:i4>1025</vt:i4>
      </vt:variant>
      <vt:variant>
        <vt:i4>1</vt:i4>
      </vt:variant>
      <vt:variant>
        <vt:lpwstr>goldenraisins5</vt:lpwstr>
      </vt:variant>
      <vt:variant>
        <vt:lpwstr/>
      </vt:variant>
      <vt:variant>
        <vt:i4>65626</vt:i4>
      </vt:variant>
      <vt:variant>
        <vt:i4>2237</vt:i4>
      </vt:variant>
      <vt:variant>
        <vt:i4>1027</vt:i4>
      </vt:variant>
      <vt:variant>
        <vt:i4>1</vt:i4>
      </vt:variant>
      <vt:variant>
        <vt:lpwstr>j0441752</vt:lpwstr>
      </vt:variant>
      <vt:variant>
        <vt:lpwstr/>
      </vt:variant>
      <vt:variant>
        <vt:i4>5177392</vt:i4>
      </vt:variant>
      <vt:variant>
        <vt:i4>2239</vt:i4>
      </vt:variant>
      <vt:variant>
        <vt:i4>1028</vt:i4>
      </vt:variant>
      <vt:variant>
        <vt:i4>1</vt:i4>
      </vt:variant>
      <vt:variant>
        <vt:lpwstr>Picture 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</dc:title>
  <dc:creator>cprofile</dc:creator>
  <cp:lastModifiedBy>cprofile</cp:lastModifiedBy>
  <cp:revision>3</cp:revision>
  <cp:lastPrinted>2012-09-17T12:12:00Z</cp:lastPrinted>
  <dcterms:created xsi:type="dcterms:W3CDTF">2012-09-17T12:11:00Z</dcterms:created>
  <dcterms:modified xsi:type="dcterms:W3CDTF">2012-09-17T12:12:00Z</dcterms:modified>
</cp:coreProperties>
</file>